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382" w:tblpY="644"/>
        <w:tblW w:w="3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42"/>
      </w:tblGrid>
      <w:tr w:rsidR="00C14224" w:rsidRPr="00DC6A82" w14:paraId="2E472E76" w14:textId="77777777" w:rsidTr="00DC6A82">
        <w:trPr>
          <w:trHeight w:val="1267"/>
        </w:trPr>
        <w:tc>
          <w:tcPr>
            <w:tcW w:w="3842" w:type="dxa"/>
          </w:tcPr>
          <w:p w14:paraId="2E472E73" w14:textId="77777777" w:rsidR="00C14224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 xml:space="preserve">Male Urinal </w:t>
            </w:r>
          </w:p>
          <w:p w14:paraId="2E472E74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0"/>
              </w:rPr>
            </w:pPr>
          </w:p>
          <w:p w14:paraId="2E472E75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Code: TOI 062 (from TCES)</w:t>
            </w:r>
          </w:p>
        </w:tc>
      </w:tr>
      <w:tr w:rsidR="00C14224" w:rsidRPr="00DC6A82" w14:paraId="2E472E7A" w14:textId="77777777" w:rsidTr="00DC6A82">
        <w:trPr>
          <w:trHeight w:val="1228"/>
        </w:trPr>
        <w:tc>
          <w:tcPr>
            <w:tcW w:w="3842" w:type="dxa"/>
          </w:tcPr>
          <w:p w14:paraId="2E472E77" w14:textId="77777777" w:rsidR="00C14224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DC6A82">
              <w:rPr>
                <w:rFonts w:ascii="Arial" w:hAnsi="Arial" w:cs="Arial"/>
                <w:color w:val="0070C0"/>
                <w:sz w:val="28"/>
                <w:szCs w:val="28"/>
              </w:rPr>
              <w:t>Bed Pan</w:t>
            </w:r>
          </w:p>
          <w:p w14:paraId="2E472E78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0"/>
              </w:rPr>
            </w:pPr>
          </w:p>
          <w:p w14:paraId="2E472E79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Code: TOI 069 (from TCES)</w:t>
            </w:r>
          </w:p>
        </w:tc>
      </w:tr>
      <w:tr w:rsidR="00C14224" w:rsidRPr="00DC6A82" w14:paraId="2E472E7E" w14:textId="77777777" w:rsidTr="00DC6A82">
        <w:trPr>
          <w:trHeight w:val="1267"/>
        </w:trPr>
        <w:tc>
          <w:tcPr>
            <w:tcW w:w="3842" w:type="dxa"/>
          </w:tcPr>
          <w:p w14:paraId="2E472E7B" w14:textId="77777777" w:rsidR="00C14224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DC6A82">
              <w:rPr>
                <w:rFonts w:ascii="Arial" w:hAnsi="Arial" w:cs="Arial"/>
                <w:color w:val="0070C0"/>
                <w:sz w:val="28"/>
                <w:szCs w:val="28"/>
              </w:rPr>
              <w:t>Slipper Pan</w:t>
            </w:r>
          </w:p>
          <w:p w14:paraId="2E472E7C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0"/>
              </w:rPr>
            </w:pPr>
          </w:p>
          <w:p w14:paraId="2E472E7D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Code: TOI 065 (from TCES)</w:t>
            </w:r>
          </w:p>
        </w:tc>
      </w:tr>
      <w:tr w:rsidR="00C14224" w:rsidRPr="00DC6A82" w14:paraId="2E472E82" w14:textId="77777777" w:rsidTr="00DC6A82">
        <w:trPr>
          <w:trHeight w:val="1267"/>
        </w:trPr>
        <w:tc>
          <w:tcPr>
            <w:tcW w:w="3842" w:type="dxa"/>
          </w:tcPr>
          <w:p w14:paraId="2E472E7F" w14:textId="77777777" w:rsidR="00C14224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DC6A82">
              <w:rPr>
                <w:rFonts w:ascii="Arial" w:hAnsi="Arial" w:cs="Arial"/>
                <w:color w:val="0070C0"/>
                <w:sz w:val="28"/>
                <w:szCs w:val="28"/>
              </w:rPr>
              <w:t xml:space="preserve">Female Urinal </w:t>
            </w:r>
          </w:p>
          <w:p w14:paraId="2E472E80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color w:val="0070C0"/>
                <w:sz w:val="20"/>
              </w:rPr>
            </w:pPr>
          </w:p>
          <w:p w14:paraId="2E472E81" w14:textId="77777777" w:rsidR="000D7280" w:rsidRPr="00DC6A82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Code: TOI 064 (from TCES)</w:t>
            </w:r>
          </w:p>
        </w:tc>
      </w:tr>
    </w:tbl>
    <w:p w14:paraId="2E472E83" w14:textId="77777777" w:rsidR="00C14224" w:rsidRDefault="00C14224" w:rsidP="00C14224">
      <w:pPr>
        <w:pStyle w:val="Picture"/>
        <w:rPr>
          <w:rFonts w:ascii="Arial" w:hAnsi="Arial" w:cs="Arial"/>
          <w:color w:val="0070C0"/>
          <w:sz w:val="28"/>
          <w:szCs w:val="28"/>
        </w:rPr>
      </w:pPr>
    </w:p>
    <w:p w14:paraId="2E472E84" w14:textId="77777777" w:rsidR="00C14224" w:rsidRDefault="00C14224" w:rsidP="00C14224">
      <w:pPr>
        <w:pStyle w:val="Picture"/>
        <w:rPr>
          <w:rFonts w:ascii="Arial" w:hAnsi="Arial" w:cs="Arial"/>
          <w:color w:val="0070C0"/>
          <w:sz w:val="28"/>
          <w:szCs w:val="28"/>
        </w:rPr>
      </w:pPr>
    </w:p>
    <w:p w14:paraId="2E472E85" w14:textId="77777777" w:rsidR="00C14224" w:rsidRDefault="00936677" w:rsidP="00C14224">
      <w:pPr>
        <w:pStyle w:val="Picture"/>
        <w:rPr>
          <w:rFonts w:ascii="Arial" w:hAnsi="Arial" w:cs="Arial"/>
          <w:color w:val="0070C0"/>
          <w:sz w:val="28"/>
          <w:szCs w:val="28"/>
        </w:rPr>
      </w:pPr>
      <w:r w:rsidRPr="000D366A">
        <w:rPr>
          <w:rFonts w:ascii="Arial" w:hAnsi="Arial" w:cs="Arial"/>
          <w:noProof/>
          <w:color w:val="0070C0"/>
          <w:sz w:val="28"/>
          <w:szCs w:val="28"/>
        </w:rPr>
        <w:drawing>
          <wp:inline distT="0" distB="0" distL="0" distR="0" wp14:anchorId="2E472F1A" wp14:editId="7FDA9C88">
            <wp:extent cx="1333500" cy="790575"/>
            <wp:effectExtent l="0" t="0" r="0" b="0"/>
            <wp:docPr id="1" name="Picture 14" descr="Male Ur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Male Urin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2E86" w14:textId="77777777" w:rsidR="00C14224" w:rsidRDefault="00936677" w:rsidP="00C14224">
      <w:pPr>
        <w:pStyle w:val="Picture"/>
        <w:rPr>
          <w:rFonts w:ascii="Arial" w:hAnsi="Arial" w:cs="Arial"/>
          <w:color w:val="0070C0"/>
          <w:sz w:val="32"/>
          <w:szCs w:val="32"/>
        </w:rPr>
      </w:pPr>
      <w:r w:rsidRPr="000D366A">
        <w:rPr>
          <w:rFonts w:ascii="Arial" w:hAnsi="Arial" w:cs="Arial"/>
          <w:noProof/>
          <w:szCs w:val="22"/>
        </w:rPr>
        <w:drawing>
          <wp:inline distT="0" distB="0" distL="0" distR="0" wp14:anchorId="2E472F1C" wp14:editId="1250FC21">
            <wp:extent cx="1371600" cy="762000"/>
            <wp:effectExtent l="0" t="0" r="0" b="0"/>
            <wp:docPr id="2" name="Picture 13" descr="Bed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Bed P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2E87" w14:textId="77777777" w:rsidR="00C14224" w:rsidRDefault="00936677" w:rsidP="00C14224">
      <w:pPr>
        <w:rPr>
          <w:rFonts w:ascii="Arial" w:hAnsi="Arial" w:cs="Arial"/>
          <w:szCs w:val="22"/>
        </w:rPr>
      </w:pPr>
      <w:r w:rsidRPr="000D366A">
        <w:rPr>
          <w:rFonts w:ascii="Arial" w:hAnsi="Arial" w:cs="Arial"/>
          <w:noProof/>
          <w:szCs w:val="22"/>
        </w:rPr>
        <w:drawing>
          <wp:inline distT="0" distB="0" distL="0" distR="0" wp14:anchorId="2E472F1E" wp14:editId="58108246">
            <wp:extent cx="1371600" cy="752475"/>
            <wp:effectExtent l="0" t="0" r="0" b="0"/>
            <wp:docPr id="3" name="Picture 12" descr="Slipper 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 descr="Slipper P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2E88" w14:textId="77777777" w:rsidR="00C14224" w:rsidRDefault="00936677" w:rsidP="00C14224">
      <w:pPr>
        <w:rPr>
          <w:rFonts w:ascii="Arial" w:hAnsi="Arial" w:cs="Arial"/>
          <w:szCs w:val="22"/>
        </w:rPr>
      </w:pPr>
      <w:r w:rsidRPr="000D366A">
        <w:rPr>
          <w:noProof/>
          <w:szCs w:val="22"/>
        </w:rPr>
        <w:drawing>
          <wp:inline distT="0" distB="0" distL="0" distR="0" wp14:anchorId="2E472F20" wp14:editId="7E59140B">
            <wp:extent cx="1371600" cy="800100"/>
            <wp:effectExtent l="0" t="0" r="0" b="0"/>
            <wp:docPr id="4" name="Picture 11" descr="Female Ur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Female Uri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3640"/>
      </w:tblGrid>
      <w:tr w:rsidR="000D7280" w:rsidRPr="002A2388" w14:paraId="2E472E8B" w14:textId="77777777" w:rsidTr="00DC6A82">
        <w:trPr>
          <w:trHeight w:val="201"/>
        </w:trPr>
        <w:tc>
          <w:tcPr>
            <w:tcW w:w="3605" w:type="dxa"/>
          </w:tcPr>
          <w:p w14:paraId="2E472E89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2388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4C7A7D">
              <w:rPr>
                <w:rFonts w:ascii="Arial" w:hAnsi="Arial" w:cs="Arial"/>
                <w:color w:val="auto"/>
                <w:sz w:val="24"/>
                <w:szCs w:val="24"/>
              </w:rPr>
              <w:t>reas covered</w:t>
            </w:r>
          </w:p>
        </w:tc>
        <w:tc>
          <w:tcPr>
            <w:tcW w:w="3640" w:type="dxa"/>
          </w:tcPr>
          <w:p w14:paraId="2E472E8A" w14:textId="77777777" w:rsidR="000D7280" w:rsidRPr="002A2388" w:rsidRDefault="000D7280" w:rsidP="00DC6A82">
            <w:pPr>
              <w:pStyle w:val="Picture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2388">
              <w:rPr>
                <w:rFonts w:ascii="Arial" w:hAnsi="Arial" w:cs="Arial"/>
                <w:color w:val="auto"/>
                <w:sz w:val="24"/>
                <w:szCs w:val="24"/>
              </w:rPr>
              <w:t>Contact Details</w:t>
            </w:r>
          </w:p>
        </w:tc>
      </w:tr>
      <w:tr w:rsidR="000D7280" w:rsidRPr="002A2388" w14:paraId="2E472E9A" w14:textId="77777777" w:rsidTr="00DC6A82">
        <w:trPr>
          <w:trHeight w:val="551"/>
        </w:trPr>
        <w:tc>
          <w:tcPr>
            <w:tcW w:w="3605" w:type="dxa"/>
          </w:tcPr>
          <w:p w14:paraId="2E472E8C" w14:textId="77777777" w:rsidR="000D7280" w:rsidRPr="00C14224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8D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14224">
              <w:rPr>
                <w:rFonts w:ascii="Arial" w:hAnsi="Arial" w:cs="Arial"/>
                <w:b w:val="0"/>
                <w:color w:val="auto"/>
                <w:sz w:val="20"/>
              </w:rPr>
              <w:t>South East Shropshire</w:t>
            </w:r>
          </w:p>
        </w:tc>
        <w:tc>
          <w:tcPr>
            <w:tcW w:w="3640" w:type="dxa"/>
            <w:vMerge w:val="restart"/>
          </w:tcPr>
          <w:p w14:paraId="2E472E8E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14:paraId="2E472E8F" w14:textId="77777777" w:rsidR="000D7280" w:rsidRPr="00C14224" w:rsidRDefault="000D7280" w:rsidP="00DC6A82">
            <w:pPr>
              <w:pStyle w:val="Picture"/>
              <w:rPr>
                <w:rFonts w:ascii="Arial" w:hAnsi="Arial" w:cs="Arial"/>
                <w:b w:val="0"/>
                <w:color w:val="0070C0"/>
                <w:sz w:val="24"/>
                <w:szCs w:val="24"/>
              </w:rPr>
            </w:pPr>
            <w:r w:rsidRPr="00C14224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Base Contact Details: </w:t>
            </w:r>
          </w:p>
          <w:p w14:paraId="2E472E90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14:paraId="2E472E91" w14:textId="77777777" w:rsidR="000D7280" w:rsidRPr="000D366A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0D366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Tel: 01743 444062</w:t>
            </w:r>
          </w:p>
          <w:p w14:paraId="2E472E92" w14:textId="77777777" w:rsidR="000D7280" w:rsidRDefault="000D7280" w:rsidP="00DC6A82">
            <w:pPr>
              <w:pStyle w:val="Picture"/>
              <w:rPr>
                <w:rFonts w:ascii="Arial" w:hAnsi="Arial" w:cs="Arial"/>
                <w:color w:val="auto"/>
                <w:sz w:val="20"/>
              </w:rPr>
            </w:pPr>
          </w:p>
          <w:p w14:paraId="2E472E93" w14:textId="77777777" w:rsidR="004C7A7D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Continence Service</w:t>
            </w:r>
            <w:r w:rsidR="000D7280" w:rsidRPr="00C1422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br/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Shropshire Rehabilitation Centre</w:t>
            </w:r>
          </w:p>
          <w:p w14:paraId="2E472E94" w14:textId="77777777" w:rsidR="004C7A7D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Lancaster Road</w:t>
            </w:r>
          </w:p>
          <w:p w14:paraId="2E472E95" w14:textId="77777777" w:rsidR="004C7A7D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Shrewsbury</w:t>
            </w:r>
          </w:p>
          <w:p w14:paraId="2E472E96" w14:textId="77777777" w:rsidR="004C7A7D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Shropshire</w:t>
            </w:r>
          </w:p>
          <w:p w14:paraId="2E472E97" w14:textId="77777777" w:rsidR="000D7280" w:rsidRPr="00C14224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SY1 3NJ</w:t>
            </w:r>
            <w:r w:rsidR="000D7280" w:rsidRPr="00C1422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="000D7280" w:rsidRPr="00C1422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br/>
            </w:r>
          </w:p>
          <w:p w14:paraId="2E472E98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14:paraId="2E472E99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         </w:t>
            </w:r>
          </w:p>
        </w:tc>
      </w:tr>
      <w:tr w:rsidR="000D7280" w:rsidRPr="002A2388" w14:paraId="2E472E9E" w14:textId="77777777" w:rsidTr="00DC6A82">
        <w:trPr>
          <w:trHeight w:val="551"/>
        </w:trPr>
        <w:tc>
          <w:tcPr>
            <w:tcW w:w="3605" w:type="dxa"/>
          </w:tcPr>
          <w:p w14:paraId="2E472E9B" w14:textId="77777777" w:rsidR="004C7A7D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9C" w14:textId="77777777" w:rsidR="000D7280" w:rsidRPr="00C14224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4224">
              <w:rPr>
                <w:rFonts w:ascii="Arial" w:hAnsi="Arial" w:cs="Arial"/>
                <w:b w:val="0"/>
                <w:color w:val="auto"/>
                <w:sz w:val="20"/>
              </w:rPr>
              <w:t xml:space="preserve">North West Shropshire Shrewsbury and Atcham  </w:t>
            </w:r>
          </w:p>
        </w:tc>
        <w:tc>
          <w:tcPr>
            <w:tcW w:w="3640" w:type="dxa"/>
            <w:vMerge/>
          </w:tcPr>
          <w:p w14:paraId="2E472E9D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0D7280" w:rsidRPr="002A2388" w14:paraId="2E472EA2" w14:textId="77777777" w:rsidTr="00DC6A82">
        <w:trPr>
          <w:trHeight w:val="376"/>
        </w:trPr>
        <w:tc>
          <w:tcPr>
            <w:tcW w:w="3605" w:type="dxa"/>
          </w:tcPr>
          <w:p w14:paraId="2E472E9F" w14:textId="77777777" w:rsidR="004C7A7D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A0" w14:textId="77777777" w:rsidR="000D7280" w:rsidRPr="00C14224" w:rsidRDefault="000D7280" w:rsidP="00DC6A82">
            <w:pPr>
              <w:pStyle w:val="Picture"/>
              <w:rPr>
                <w:rFonts w:ascii="Arial" w:hAnsi="Arial" w:cs="Arial"/>
                <w:b w:val="0"/>
                <w:color w:val="0070C0"/>
                <w:sz w:val="20"/>
              </w:rPr>
            </w:pPr>
            <w:r w:rsidRPr="00C14224">
              <w:rPr>
                <w:rFonts w:ascii="Arial" w:hAnsi="Arial" w:cs="Arial"/>
                <w:b w:val="0"/>
                <w:color w:val="auto"/>
                <w:sz w:val="20"/>
              </w:rPr>
              <w:t>North East Shropshire</w:t>
            </w:r>
          </w:p>
        </w:tc>
        <w:tc>
          <w:tcPr>
            <w:tcW w:w="3640" w:type="dxa"/>
            <w:vMerge/>
          </w:tcPr>
          <w:p w14:paraId="2E472EA1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0D7280" w:rsidRPr="002A2388" w14:paraId="2E472EA6" w14:textId="77777777" w:rsidTr="00DC6A82">
        <w:trPr>
          <w:trHeight w:val="376"/>
        </w:trPr>
        <w:tc>
          <w:tcPr>
            <w:tcW w:w="3605" w:type="dxa"/>
          </w:tcPr>
          <w:p w14:paraId="2E472EA3" w14:textId="77777777" w:rsidR="004C7A7D" w:rsidRDefault="004C7A7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A4" w14:textId="77777777" w:rsidR="000D7280" w:rsidRPr="00C14224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4224">
              <w:rPr>
                <w:rFonts w:ascii="Arial" w:hAnsi="Arial" w:cs="Arial"/>
                <w:b w:val="0"/>
                <w:color w:val="auto"/>
                <w:sz w:val="20"/>
              </w:rPr>
              <w:t xml:space="preserve">Telford and Wrekin </w:t>
            </w:r>
          </w:p>
        </w:tc>
        <w:tc>
          <w:tcPr>
            <w:tcW w:w="3640" w:type="dxa"/>
            <w:vMerge/>
          </w:tcPr>
          <w:p w14:paraId="2E472EA5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0D7280" w:rsidRPr="002A2388" w14:paraId="2E472EAB" w14:textId="77777777" w:rsidTr="00DC6A82">
        <w:trPr>
          <w:trHeight w:val="436"/>
        </w:trPr>
        <w:tc>
          <w:tcPr>
            <w:tcW w:w="3605" w:type="dxa"/>
          </w:tcPr>
          <w:p w14:paraId="2E472EA7" w14:textId="77777777" w:rsidR="007065EC" w:rsidRDefault="007065EC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A8" w14:textId="77777777" w:rsidR="007065EC" w:rsidRDefault="007065EC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A9" w14:textId="77777777" w:rsidR="000D7280" w:rsidRPr="00C14224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4224">
              <w:rPr>
                <w:rFonts w:ascii="Arial" w:hAnsi="Arial" w:cs="Arial"/>
                <w:b w:val="0"/>
                <w:color w:val="auto"/>
                <w:sz w:val="20"/>
              </w:rPr>
              <w:t>South West Shropshire</w:t>
            </w:r>
          </w:p>
        </w:tc>
        <w:tc>
          <w:tcPr>
            <w:tcW w:w="3640" w:type="dxa"/>
            <w:vMerge/>
          </w:tcPr>
          <w:p w14:paraId="2E472EAA" w14:textId="77777777" w:rsidR="000D7280" w:rsidRPr="002A2388" w:rsidRDefault="000D7280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</w:tbl>
    <w:p w14:paraId="2E472EAC" w14:textId="77777777" w:rsidR="00C14224" w:rsidRDefault="00D7049C" w:rsidP="000D366A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Service Operational Hours </w:t>
      </w:r>
    </w:p>
    <w:p w14:paraId="2E472EAD" w14:textId="77777777" w:rsidR="000D366A" w:rsidRDefault="000D366A" w:rsidP="000D366A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Monday – Friday 08.30-16.30 </w:t>
      </w:r>
    </w:p>
    <w:p w14:paraId="2E472EAE" w14:textId="77777777" w:rsidR="00C14224" w:rsidRDefault="00C14224" w:rsidP="000D366A">
      <w:pPr>
        <w:pStyle w:val="ReturnAddress"/>
        <w:jc w:val="left"/>
        <w:rPr>
          <w:rFonts w:cs="Arial"/>
          <w:i/>
          <w:sz w:val="18"/>
          <w:szCs w:val="18"/>
        </w:rPr>
      </w:pPr>
    </w:p>
    <w:p w14:paraId="2E472EAF" w14:textId="350E8A72" w:rsidR="00732759" w:rsidRDefault="006856B2" w:rsidP="000D366A">
      <w:pPr>
        <w:pStyle w:val="ReturnAddress"/>
        <w:jc w:val="left"/>
        <w:rPr>
          <w:rFonts w:ascii="Helvetica" w:hAnsi="Helvetica" w:cs="Helvetica-Bold"/>
          <w:b/>
          <w:bCs/>
          <w:color w:val="0072C6"/>
          <w:sz w:val="28"/>
          <w:szCs w:val="28"/>
        </w:rPr>
      </w:pPr>
      <w:r>
        <w:rPr>
          <w:rFonts w:cs="Arial"/>
          <w:i/>
          <w:sz w:val="18"/>
          <w:szCs w:val="18"/>
        </w:rPr>
        <w:t>V</w:t>
      </w:r>
      <w:r w:rsidR="009333EF">
        <w:rPr>
          <w:rFonts w:cs="Arial"/>
          <w:i/>
          <w:sz w:val="18"/>
          <w:szCs w:val="18"/>
        </w:rPr>
        <w:t>3</w:t>
      </w:r>
      <w:r>
        <w:rPr>
          <w:rFonts w:cs="Arial"/>
          <w:i/>
          <w:sz w:val="18"/>
          <w:szCs w:val="18"/>
        </w:rPr>
        <w:t xml:space="preserve"> </w:t>
      </w:r>
      <w:r w:rsidR="009333EF">
        <w:rPr>
          <w:rFonts w:cs="Arial"/>
          <w:i/>
          <w:sz w:val="18"/>
          <w:szCs w:val="18"/>
        </w:rPr>
        <w:t>06/01/2026</w:t>
      </w:r>
      <w:r w:rsidR="007E2AB4" w:rsidRPr="007E2AB4">
        <w:rPr>
          <w:rFonts w:cs="Arial"/>
          <w:b/>
          <w:i/>
          <w:color w:val="0070C0"/>
          <w:sz w:val="32"/>
          <w:szCs w:val="32"/>
        </w:rPr>
        <w:t xml:space="preserve"> </w:t>
      </w:r>
      <w:r w:rsidR="000D366A">
        <w:rPr>
          <w:rFonts w:cs="Arial"/>
          <w:i/>
          <w:sz w:val="18"/>
          <w:szCs w:val="18"/>
        </w:rPr>
        <w:t xml:space="preserve">Continence Aid Booklet </w:t>
      </w:r>
      <w:r w:rsidR="008B1BEC">
        <w:rPr>
          <w:rFonts w:cs="Arial"/>
          <w:i/>
          <w:sz w:val="18"/>
          <w:szCs w:val="18"/>
        </w:rPr>
        <w:t xml:space="preserve"> </w:t>
      </w:r>
      <w:r w:rsidR="00725D50">
        <w:rPr>
          <w:rFonts w:cs="Arial"/>
          <w:i/>
          <w:sz w:val="18"/>
          <w:szCs w:val="18"/>
        </w:rPr>
        <w:t xml:space="preserve"> </w:t>
      </w:r>
    </w:p>
    <w:p w14:paraId="2E472EB0" w14:textId="77777777" w:rsidR="007E2AB4" w:rsidRPr="007E2AB4" w:rsidRDefault="007E2AB4" w:rsidP="007E2AB4">
      <w:pPr>
        <w:pStyle w:val="ReturnAddress"/>
        <w:rPr>
          <w:rFonts w:cs="Arial"/>
          <w:b/>
          <w:i/>
          <w:color w:val="0070C0"/>
          <w:sz w:val="32"/>
          <w:szCs w:val="32"/>
        </w:rPr>
      </w:pPr>
    </w:p>
    <w:p w14:paraId="2E472EB1" w14:textId="77777777" w:rsidR="00FC2397" w:rsidRDefault="00936677" w:rsidP="00E95C29">
      <w:pPr>
        <w:jc w:val="right"/>
        <w:rPr>
          <w:rFonts w:ascii="Arial" w:hAnsi="Arial" w:cs="Arial"/>
          <w:b/>
          <w:sz w:val="40"/>
          <w:szCs w:val="40"/>
          <w:u w:val="single"/>
        </w:rPr>
      </w:pPr>
      <w:r w:rsidRPr="008C4E94">
        <w:rPr>
          <w:rFonts w:ascii="Trebuchet MS" w:hAnsi="Trebuchet MS"/>
          <w:noProof/>
        </w:rPr>
        <w:drawing>
          <wp:inline distT="0" distB="0" distL="0" distR="0" wp14:anchorId="2E472F22" wp14:editId="5FA063DF">
            <wp:extent cx="2981325" cy="419100"/>
            <wp:effectExtent l="0" t="0" r="0" b="0"/>
            <wp:docPr id="5" name="Picture 10" descr="Shrop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Shropcom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2EB2" w14:textId="77777777" w:rsidR="00D7049C" w:rsidRDefault="00725D50" w:rsidP="00D7049C">
      <w:pPr>
        <w:pStyle w:val="Title"/>
        <w:rPr>
          <w:color w:val="0070C0"/>
          <w:sz w:val="40"/>
          <w:u w:val="none"/>
        </w:rPr>
      </w:pPr>
      <w:r>
        <w:rPr>
          <w:color w:val="0070C0"/>
          <w:sz w:val="40"/>
          <w:u w:val="none"/>
        </w:rPr>
        <w:br/>
      </w:r>
      <w:r w:rsidR="00407299" w:rsidRPr="00AB4774">
        <w:rPr>
          <w:color w:val="0070C0"/>
          <w:sz w:val="40"/>
          <w:u w:val="none"/>
        </w:rPr>
        <w:t>Shropshire</w:t>
      </w:r>
      <w:r w:rsidR="00D7049C">
        <w:rPr>
          <w:color w:val="0070C0"/>
          <w:sz w:val="40"/>
          <w:u w:val="none"/>
        </w:rPr>
        <w:t>’s</w:t>
      </w:r>
      <w:r w:rsidR="00407299" w:rsidRPr="00AB4774">
        <w:rPr>
          <w:color w:val="0070C0"/>
          <w:sz w:val="40"/>
          <w:u w:val="none"/>
        </w:rPr>
        <w:t xml:space="preserve"> </w:t>
      </w:r>
    </w:p>
    <w:p w14:paraId="2E472EB3" w14:textId="77777777" w:rsidR="00407299" w:rsidRDefault="00D7049C" w:rsidP="00D7049C">
      <w:pPr>
        <w:pStyle w:val="Title"/>
        <w:rPr>
          <w:color w:val="0070C0"/>
          <w:sz w:val="40"/>
          <w:u w:val="none"/>
        </w:rPr>
      </w:pPr>
      <w:r>
        <w:rPr>
          <w:color w:val="0070C0"/>
          <w:sz w:val="40"/>
          <w:u w:val="none"/>
        </w:rPr>
        <w:t xml:space="preserve">Continence Advisory </w:t>
      </w:r>
    </w:p>
    <w:p w14:paraId="2E472EB4" w14:textId="77777777" w:rsidR="00D7049C" w:rsidRPr="00AB4774" w:rsidRDefault="00D7049C" w:rsidP="00D7049C">
      <w:pPr>
        <w:pStyle w:val="Title"/>
        <w:rPr>
          <w:color w:val="0070C0"/>
          <w:sz w:val="40"/>
          <w:u w:val="none"/>
        </w:rPr>
      </w:pPr>
      <w:r>
        <w:rPr>
          <w:color w:val="0070C0"/>
          <w:sz w:val="40"/>
          <w:u w:val="none"/>
        </w:rPr>
        <w:t xml:space="preserve">Service </w:t>
      </w:r>
    </w:p>
    <w:p w14:paraId="2E472EB5" w14:textId="77777777" w:rsidR="00FC2397" w:rsidRDefault="00FC2397">
      <w:pPr>
        <w:rPr>
          <w:rFonts w:ascii="Arial" w:hAnsi="Arial" w:cs="Arial"/>
          <w:szCs w:val="22"/>
        </w:rPr>
      </w:pPr>
    </w:p>
    <w:p w14:paraId="2E472EB6" w14:textId="77777777" w:rsidR="00725D50" w:rsidRDefault="00936677" w:rsidP="009A37C7">
      <w:pPr>
        <w:pStyle w:val="ReturnAddress"/>
        <w:rPr>
          <w:rFonts w:cs="Arial"/>
          <w:b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2E472F24" wp14:editId="2985CCEE">
            <wp:extent cx="2828925" cy="2362200"/>
            <wp:effectExtent l="0" t="0" r="0" b="0"/>
            <wp:docPr id="6" name="Picture 9" descr="Man and Wom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 descr="Man and Women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2EB7" w14:textId="77777777" w:rsidR="000D366A" w:rsidRPr="000D366A" w:rsidRDefault="000D366A" w:rsidP="000D366A">
      <w:pPr>
        <w:pStyle w:val="Picture"/>
        <w:jc w:val="center"/>
        <w:rPr>
          <w:rFonts w:ascii="Arial" w:hAnsi="Arial" w:cs="Arial"/>
          <w:color w:val="0070C0"/>
          <w:sz w:val="40"/>
          <w:szCs w:val="40"/>
        </w:rPr>
      </w:pPr>
      <w:r w:rsidRPr="000D366A">
        <w:rPr>
          <w:rFonts w:ascii="Arial" w:hAnsi="Arial" w:cs="Arial"/>
          <w:color w:val="0070C0"/>
          <w:sz w:val="40"/>
          <w:szCs w:val="40"/>
        </w:rPr>
        <w:t xml:space="preserve">Continence Aid </w:t>
      </w:r>
    </w:p>
    <w:p w14:paraId="2E472EB8" w14:textId="77777777" w:rsidR="00D7049C" w:rsidRPr="000D366A" w:rsidRDefault="000D366A" w:rsidP="000D366A">
      <w:pPr>
        <w:pStyle w:val="Picture"/>
        <w:jc w:val="center"/>
        <w:rPr>
          <w:rFonts w:ascii="Arial" w:hAnsi="Arial" w:cs="Arial"/>
          <w:color w:val="0070C0"/>
          <w:sz w:val="40"/>
          <w:szCs w:val="40"/>
        </w:rPr>
      </w:pPr>
      <w:r>
        <w:rPr>
          <w:rFonts w:ascii="Arial" w:hAnsi="Arial" w:cs="Arial"/>
          <w:color w:val="0070C0"/>
          <w:sz w:val="40"/>
          <w:szCs w:val="40"/>
        </w:rPr>
        <w:t>Booklet</w:t>
      </w:r>
    </w:p>
    <w:p w14:paraId="2E472EB9" w14:textId="77777777" w:rsidR="0066557A" w:rsidRDefault="0066557A">
      <w:pPr>
        <w:pStyle w:val="Picture"/>
        <w:rPr>
          <w:rFonts w:ascii="Arial" w:hAnsi="Arial" w:cs="Arial"/>
          <w:color w:val="auto"/>
          <w:sz w:val="22"/>
          <w:szCs w:val="22"/>
          <w:u w:val="single"/>
        </w:rPr>
      </w:pPr>
    </w:p>
    <w:p w14:paraId="2E472EBA" w14:textId="77777777" w:rsidR="00FC2397" w:rsidRDefault="00FC2397">
      <w:pPr>
        <w:pStyle w:val="Picture"/>
        <w:rPr>
          <w:rFonts w:ascii="Arial" w:hAnsi="Arial" w:cs="Arial"/>
          <w:color w:val="auto"/>
          <w:sz w:val="28"/>
          <w:szCs w:val="28"/>
        </w:rPr>
      </w:pPr>
    </w:p>
    <w:p w14:paraId="2E472EBB" w14:textId="77777777" w:rsidR="00725D50" w:rsidRDefault="00725D50">
      <w:pPr>
        <w:pStyle w:val="Picture"/>
        <w:rPr>
          <w:rFonts w:ascii="Arial" w:hAnsi="Arial" w:cs="Arial"/>
          <w:color w:val="auto"/>
          <w:sz w:val="28"/>
          <w:szCs w:val="28"/>
        </w:rPr>
      </w:pPr>
    </w:p>
    <w:p w14:paraId="2E472EBC" w14:textId="77777777" w:rsidR="00725D50" w:rsidRDefault="000D366A" w:rsidP="000D366A">
      <w:pPr>
        <w:pStyle w:val="Picture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Please be aware of manufacturer’s guidance when issuing these products.</w:t>
      </w:r>
    </w:p>
    <w:tbl>
      <w:tblPr>
        <w:tblpPr w:leftFromText="180" w:rightFromText="180" w:vertAnchor="text" w:horzAnchor="page" w:tblpX="2569" w:tblpY="3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BD26B6" w:rsidRPr="00DC6A82" w14:paraId="2E472EC4" w14:textId="77777777" w:rsidTr="00DC6A82">
        <w:trPr>
          <w:trHeight w:val="1896"/>
        </w:trPr>
        <w:tc>
          <w:tcPr>
            <w:tcW w:w="4388" w:type="dxa"/>
          </w:tcPr>
          <w:p w14:paraId="2E472EBD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lastRenderedPageBreak/>
              <w:t>Vernagel</w:t>
            </w:r>
            <w:r w:rsidRPr="00DC6A8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— FP10</w:t>
            </w:r>
          </w:p>
          <w:p w14:paraId="2E472EBE" w14:textId="5846909A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Order Code:322-9</w:t>
            </w:r>
            <w:r w:rsidR="007E34EF">
              <w:rPr>
                <w:rFonts w:ascii="Arial" w:hAnsi="Arial" w:cs="Arial"/>
                <w:b w:val="0"/>
                <w:color w:val="auto"/>
                <w:sz w:val="20"/>
              </w:rPr>
              <w:t>184—box of</w:t>
            </w: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 100 </w:t>
            </w:r>
            <w:r w:rsidR="00B12ACD" w:rsidRPr="00DC6A82">
              <w:rPr>
                <w:rFonts w:ascii="Arial" w:hAnsi="Arial" w:cs="Arial"/>
                <w:b w:val="0"/>
                <w:color w:val="auto"/>
                <w:sz w:val="20"/>
              </w:rPr>
              <w:t>sachets.</w:t>
            </w:r>
          </w:p>
          <w:p w14:paraId="2E472EBF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C0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C1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To request a sample pack from: Verncare</w:t>
            </w:r>
          </w:p>
          <w:p w14:paraId="2E472EC2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Call: 01204 529494</w:t>
            </w:r>
          </w:p>
          <w:p w14:paraId="2E472EC3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www.vernacare.com</w:t>
            </w:r>
          </w:p>
        </w:tc>
      </w:tr>
      <w:tr w:rsidR="00BD26B6" w:rsidRPr="00DC6A82" w14:paraId="2E472ECC" w14:textId="77777777" w:rsidTr="00DC6A82">
        <w:trPr>
          <w:trHeight w:val="1732"/>
        </w:trPr>
        <w:tc>
          <w:tcPr>
            <w:tcW w:w="4388" w:type="dxa"/>
          </w:tcPr>
          <w:p w14:paraId="2E472EC5" w14:textId="17407A14" w:rsidR="00BD26B6" w:rsidRPr="00DC6A82" w:rsidRDefault="00BD26B6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Bioderm – FP10</w:t>
            </w:r>
          </w:p>
          <w:p w14:paraId="2E472EC6" w14:textId="1E77B0DC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C7" w14:textId="6D2331FE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Bioderm XLS sheath </w:t>
            </w:r>
          </w:p>
          <w:p w14:paraId="2E472EC8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Pack of 10 Code: 20026/10</w:t>
            </w:r>
          </w:p>
          <w:p w14:paraId="2E472EC9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CA" w14:textId="77777777" w:rsidR="00BD26B6" w:rsidRPr="00DC6A82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For Samples visit www.mypelvichealth.co.uk</w:t>
            </w:r>
          </w:p>
          <w:p w14:paraId="2E472ECB" w14:textId="77777777" w:rsidR="00BD26B6" w:rsidRPr="00DC6A82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&amp; search Bioderm</w:t>
            </w:r>
          </w:p>
        </w:tc>
      </w:tr>
      <w:tr w:rsidR="00BD26B6" w:rsidRPr="00DC6A82" w14:paraId="2E472ED9" w14:textId="77777777" w:rsidTr="00DC6A82">
        <w:trPr>
          <w:trHeight w:val="1896"/>
        </w:trPr>
        <w:tc>
          <w:tcPr>
            <w:tcW w:w="4388" w:type="dxa"/>
          </w:tcPr>
          <w:p w14:paraId="2E472ECD" w14:textId="5AB1EF5D" w:rsidR="00BD26B6" w:rsidRPr="00DC6A82" w:rsidRDefault="00BD26B6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Conveen- FP10</w:t>
            </w:r>
          </w:p>
          <w:p w14:paraId="2E472ECE" w14:textId="756A8003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Optima</w:t>
            </w:r>
          </w:p>
          <w:p w14:paraId="2E472ECF" w14:textId="77777777" w:rsidR="00D15DE4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For samp</w:t>
            </w:r>
            <w:r w:rsidR="00D15DE4">
              <w:rPr>
                <w:rFonts w:ascii="Arial" w:hAnsi="Arial" w:cs="Arial"/>
                <w:b w:val="0"/>
                <w:color w:val="auto"/>
                <w:sz w:val="20"/>
              </w:rPr>
              <w:t>les call Coloplast: 0800 374654</w:t>
            </w:r>
          </w:p>
          <w:p w14:paraId="2E472ED0" w14:textId="07DA6667" w:rsidR="00BD26B6" w:rsidRDefault="00E861F5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hyperlink r:id="rId16" w:history="1">
              <w:r w:rsidRPr="00E861F5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u w:val="none"/>
                </w:rPr>
                <w:t>www.coloplast.co.uk</w:t>
              </w:r>
            </w:hyperlink>
          </w:p>
          <w:p w14:paraId="2E472ED1" w14:textId="77777777" w:rsidR="00D15DE4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D2" w14:textId="77777777" w:rsidR="00D15DE4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D3" w14:textId="77777777" w:rsidR="00D15DE4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D4" w14:textId="39735A16" w:rsidR="00D15DE4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Clear Advantage &amp; Clear advantage with Aloe- </w:t>
            </w: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FP10</w:t>
            </w:r>
          </w:p>
          <w:p w14:paraId="2E472ED5" w14:textId="28CBFEA5" w:rsidR="00D15DE4" w:rsidRPr="00E861F5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D6" w14:textId="513BD6CE" w:rsidR="00E861F5" w:rsidRPr="00E861F5" w:rsidRDefault="00E861F5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D7" w14:textId="7BAF68DD" w:rsidR="00E861F5" w:rsidRPr="00E861F5" w:rsidRDefault="00E861F5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861F5">
              <w:rPr>
                <w:rFonts w:ascii="Arial" w:hAnsi="Arial" w:cs="Arial"/>
                <w:b w:val="0"/>
                <w:color w:val="auto"/>
                <w:sz w:val="20"/>
              </w:rPr>
              <w:t xml:space="preserve">For </w:t>
            </w:r>
            <w:r w:rsidR="00D15DE4">
              <w:rPr>
                <w:rFonts w:ascii="Arial" w:hAnsi="Arial" w:cs="Arial"/>
                <w:b w:val="0"/>
                <w:color w:val="auto"/>
                <w:sz w:val="20"/>
              </w:rPr>
              <w:t>Samples call scripteasy 08000121699</w:t>
            </w:r>
          </w:p>
          <w:p w14:paraId="2E472ED8" w14:textId="3214DE26" w:rsidR="00E861F5" w:rsidRPr="00E861F5" w:rsidRDefault="00E861F5" w:rsidP="00DC6A82">
            <w:pPr>
              <w:pStyle w:val="Picture"/>
              <w:rPr>
                <w:rFonts w:ascii="Arial" w:hAnsi="Arial" w:cs="Arial"/>
                <w:b w:val="0"/>
                <w:color w:val="0070C0"/>
                <w:sz w:val="20"/>
              </w:rPr>
            </w:pPr>
            <w:r w:rsidRPr="00E861F5">
              <w:rPr>
                <w:rFonts w:ascii="Arial" w:hAnsi="Arial" w:cs="Arial"/>
                <w:b w:val="0"/>
                <w:color w:val="auto"/>
                <w:sz w:val="20"/>
              </w:rPr>
              <w:t>www.bardmedical.co.uk</w:t>
            </w:r>
          </w:p>
        </w:tc>
      </w:tr>
      <w:tr w:rsidR="00BD26B6" w:rsidRPr="00DC6A82" w14:paraId="2E472EE1" w14:textId="77777777" w:rsidTr="00DC6A82">
        <w:trPr>
          <w:trHeight w:val="1896"/>
        </w:trPr>
        <w:tc>
          <w:tcPr>
            <w:tcW w:w="4388" w:type="dxa"/>
          </w:tcPr>
          <w:p w14:paraId="2E472EDA" w14:textId="18ABCF05" w:rsidR="00BD26B6" w:rsidRPr="00DC6A82" w:rsidRDefault="00BD26B6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 xml:space="preserve">Uri bag Male – FP10 </w:t>
            </w:r>
          </w:p>
          <w:p w14:paraId="2E472EDB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E472EDC" w14:textId="1ACEA545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Code: URIbag male </w:t>
            </w:r>
          </w:p>
          <w:p w14:paraId="2E472EDD" w14:textId="31BC5384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DE" w14:textId="0E5E6043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0870 190 4100</w:t>
            </w:r>
          </w:p>
          <w:p w14:paraId="2E472EDF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hyperlink r:id="rId17" w:history="1">
              <w:r w:rsidRPr="00DC6A82">
                <w:rPr>
                  <w:rStyle w:val="Hyperlink"/>
                  <w:rFonts w:ascii="Arial" w:hAnsi="Arial" w:cs="Arial"/>
                  <w:b w:val="0"/>
                  <w:color w:val="auto"/>
                  <w:sz w:val="20"/>
                  <w:u w:val="none"/>
                </w:rPr>
                <w:t>www.manfred-sauer.co.uk</w:t>
              </w:r>
            </w:hyperlink>
          </w:p>
          <w:p w14:paraId="2E472EE0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</w:tbl>
    <w:p w14:paraId="2E472EE2" w14:textId="77777777" w:rsidR="00BD26B6" w:rsidRDefault="00BD26B6" w:rsidP="000D366A">
      <w:pPr>
        <w:pStyle w:val="Picture"/>
        <w:rPr>
          <w:rFonts w:ascii="Arial" w:hAnsi="Arial" w:cs="Arial"/>
          <w:color w:val="0070C0"/>
          <w:sz w:val="32"/>
          <w:szCs w:val="32"/>
        </w:rPr>
      </w:pPr>
    </w:p>
    <w:p w14:paraId="2E472EE3" w14:textId="63FA3A97" w:rsidR="00BD26B6" w:rsidRPr="00BD26B6" w:rsidRDefault="00936677" w:rsidP="000D366A">
      <w:pPr>
        <w:pStyle w:val="Picture"/>
        <w:rPr>
          <w:rFonts w:ascii="Arial" w:hAnsi="Arial" w:cs="Arial"/>
          <w:color w:val="0070C0"/>
          <w:sz w:val="32"/>
          <w:szCs w:val="32"/>
        </w:rPr>
      </w:pPr>
      <w:r w:rsidRPr="000D7280">
        <w:rPr>
          <w:rFonts w:ascii="Arial" w:hAnsi="Arial" w:cs="Arial"/>
          <w:noProof/>
          <w:color w:val="0070C0"/>
          <w:sz w:val="32"/>
          <w:szCs w:val="32"/>
        </w:rPr>
        <w:drawing>
          <wp:inline distT="0" distB="0" distL="0" distR="0" wp14:anchorId="2E472F26" wp14:editId="32A4D3DE">
            <wp:extent cx="619125" cy="904875"/>
            <wp:effectExtent l="0" t="0" r="0" b="0"/>
            <wp:docPr id="7" name="Picture 8" descr="Vernagel - F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Vernagel - FP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B28">
        <w:rPr>
          <w:rFonts w:ascii="Arial" w:hAnsi="Arial" w:cs="Arial"/>
          <w:color w:val="0070C0"/>
          <w:sz w:val="32"/>
          <w:szCs w:val="32"/>
        </w:rPr>
        <w:t xml:space="preserve"> </w:t>
      </w:r>
    </w:p>
    <w:p w14:paraId="2E472EE4" w14:textId="45BC9DCE" w:rsidR="00BD26B6" w:rsidRDefault="00BD26B6" w:rsidP="000D366A">
      <w:pPr>
        <w:pStyle w:val="Picture"/>
        <w:rPr>
          <w:rFonts w:ascii="Arial" w:hAnsi="Arial" w:cs="Arial"/>
          <w:b w:val="0"/>
          <w:color w:val="auto"/>
          <w:sz w:val="24"/>
          <w:szCs w:val="24"/>
        </w:rPr>
      </w:pPr>
    </w:p>
    <w:p w14:paraId="2E472EE5" w14:textId="01FF16ED" w:rsidR="00E56EF9" w:rsidRDefault="00E56EF9" w:rsidP="000D366A">
      <w:pPr>
        <w:pStyle w:val="Picture"/>
        <w:rPr>
          <w:rFonts w:ascii="Arial" w:hAnsi="Arial" w:cs="Arial"/>
          <w:b w:val="0"/>
          <w:color w:val="auto"/>
          <w:sz w:val="24"/>
          <w:szCs w:val="24"/>
        </w:rPr>
      </w:pPr>
    </w:p>
    <w:p w14:paraId="2E472EE6" w14:textId="526DE029" w:rsidR="00BD26B6" w:rsidRPr="00166966" w:rsidRDefault="00BD26B6" w:rsidP="000D366A">
      <w:pPr>
        <w:pStyle w:val="Picture"/>
        <w:rPr>
          <w:rFonts w:ascii="Arial" w:hAnsi="Arial" w:cs="Arial"/>
          <w:b w:val="0"/>
          <w:color w:val="auto"/>
          <w:sz w:val="24"/>
          <w:szCs w:val="24"/>
        </w:rPr>
      </w:pPr>
    </w:p>
    <w:p w14:paraId="2E472EE7" w14:textId="51C8E94A" w:rsidR="00EC6505" w:rsidRDefault="00936677">
      <w:pPr>
        <w:pStyle w:val="Picture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2E472F28" wp14:editId="54A99BCB">
            <wp:extent cx="742950" cy="752475"/>
            <wp:effectExtent l="0" t="0" r="0" b="0"/>
            <wp:docPr id="8" name="Picture 7" descr="Image result for bioderm catheter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bioderm catheter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2EE8" w14:textId="2DBA1A28" w:rsidR="00EC6505" w:rsidRDefault="00EC6505">
      <w:pPr>
        <w:pStyle w:val="Picture"/>
        <w:rPr>
          <w:rFonts w:ascii="Arial" w:hAnsi="Arial" w:cs="Arial"/>
          <w:color w:val="0070C0"/>
          <w:sz w:val="28"/>
          <w:szCs w:val="28"/>
        </w:rPr>
      </w:pPr>
    </w:p>
    <w:p w14:paraId="2E472EE9" w14:textId="6E918861" w:rsidR="00BD26B6" w:rsidRDefault="003F2901">
      <w:pPr>
        <w:pStyle w:val="Picture"/>
        <w:rPr>
          <w:rFonts w:ascii="Arial" w:hAnsi="Arial" w:cs="Arial"/>
          <w:color w:val="0070C0"/>
          <w:sz w:val="28"/>
          <w:szCs w:val="28"/>
        </w:rPr>
      </w:pPr>
      <w:r w:rsidRPr="00BD3B28">
        <w:rPr>
          <w:rFonts w:ascii="Arial" w:hAnsi="Arial" w:cs="Arial"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472F2A" wp14:editId="79C2F7D8">
            <wp:simplePos x="0" y="0"/>
            <wp:positionH relativeFrom="column">
              <wp:posOffset>-120650</wp:posOffset>
            </wp:positionH>
            <wp:positionV relativeFrom="paragraph">
              <wp:posOffset>151130</wp:posOffset>
            </wp:positionV>
            <wp:extent cx="11239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234" y="21192"/>
                <wp:lineTo x="21234" y="0"/>
                <wp:lineTo x="0" y="0"/>
              </wp:wrapPolygon>
            </wp:wrapThrough>
            <wp:docPr id="9" name="Picture 6" descr="Conveen - F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Conveen - FP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72EEA" w14:textId="4E7D4C8E" w:rsidR="00D15DE4" w:rsidRPr="00BD3B28" w:rsidRDefault="00D15DE4" w:rsidP="00EC6505">
      <w:pPr>
        <w:rPr>
          <w:rFonts w:ascii="Arial" w:hAnsi="Arial" w:cs="Arial"/>
          <w:color w:val="0070C0"/>
          <w:sz w:val="28"/>
          <w:szCs w:val="28"/>
        </w:rPr>
      </w:pPr>
    </w:p>
    <w:p w14:paraId="2E472EEB" w14:textId="2E34A653" w:rsidR="000D366A" w:rsidRDefault="000D366A" w:rsidP="00EC6505">
      <w:pPr>
        <w:rPr>
          <w:rFonts w:ascii="Arial" w:hAnsi="Arial" w:cs="Arial"/>
          <w:szCs w:val="22"/>
        </w:rPr>
      </w:pPr>
    </w:p>
    <w:p w14:paraId="2E472EEC" w14:textId="5ACF3222" w:rsidR="00E56EF9" w:rsidRDefault="00E56EF9" w:rsidP="00EC6505">
      <w:pPr>
        <w:rPr>
          <w:rFonts w:ascii="Arial" w:hAnsi="Arial" w:cs="Arial"/>
          <w:szCs w:val="22"/>
        </w:rPr>
      </w:pPr>
    </w:p>
    <w:p w14:paraId="2E472EED" w14:textId="14C2FB55" w:rsidR="00E56EF9" w:rsidRDefault="00E56EF9" w:rsidP="00EC6505">
      <w:pPr>
        <w:rPr>
          <w:rFonts w:ascii="Arial" w:hAnsi="Arial" w:cs="Arial"/>
          <w:szCs w:val="22"/>
        </w:rPr>
      </w:pPr>
    </w:p>
    <w:p w14:paraId="2E472EEE" w14:textId="4B86D93C" w:rsidR="00BD3B28" w:rsidRDefault="00BD3B28" w:rsidP="00EC6505">
      <w:pPr>
        <w:rPr>
          <w:rFonts w:ascii="Arial" w:hAnsi="Arial" w:cs="Arial"/>
          <w:szCs w:val="22"/>
        </w:rPr>
      </w:pPr>
    </w:p>
    <w:p w14:paraId="2E472EEF" w14:textId="237D8D81" w:rsidR="00BD3B28" w:rsidRDefault="00B052D2" w:rsidP="00EC6505">
      <w:pPr>
        <w:rPr>
          <w:rFonts w:ascii="Arial" w:hAnsi="Arial" w:cs="Arial"/>
          <w:szCs w:val="22"/>
        </w:rPr>
      </w:pPr>
      <w:r w:rsidRPr="00AD24F1">
        <w:rPr>
          <w:rFonts w:ascii="Arial" w:hAnsi="Arial" w:cs="Arial"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24DDAFB" wp14:editId="5D1730B4">
            <wp:simplePos x="0" y="0"/>
            <wp:positionH relativeFrom="column">
              <wp:posOffset>5156200</wp:posOffset>
            </wp:positionH>
            <wp:positionV relativeFrom="paragraph">
              <wp:posOffset>213995</wp:posOffset>
            </wp:positionV>
            <wp:extent cx="942975" cy="914400"/>
            <wp:effectExtent l="0" t="0" r="9525" b="0"/>
            <wp:wrapSquare wrapText="bothSides"/>
            <wp:docPr id="14" name="Picture 1" descr="Beannridge Fu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Beannridge Funne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280">
        <w:rPr>
          <w:rFonts w:ascii="Arial" w:hAnsi="Arial" w:cs="Arial"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472F2C" wp14:editId="5FDD986A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914400" cy="1019175"/>
            <wp:effectExtent l="0" t="0" r="0" b="9525"/>
            <wp:wrapSquare wrapText="bothSides"/>
            <wp:docPr id="10" name="Picture 5" descr="Uri bag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Uri bag mal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1080" w:tblpY="3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AD24F1" w:rsidRPr="00DC6A82" w14:paraId="2E472EF8" w14:textId="77777777" w:rsidTr="00DC6A82">
        <w:trPr>
          <w:trHeight w:val="1526"/>
        </w:trPr>
        <w:tc>
          <w:tcPr>
            <w:tcW w:w="4388" w:type="dxa"/>
          </w:tcPr>
          <w:p w14:paraId="2E472EF0" w14:textId="5E1E9CCF" w:rsidR="00BD3B28" w:rsidRDefault="00BD3B28" w:rsidP="00EC6505">
            <w:pPr>
              <w:rPr>
                <w:rFonts w:ascii="Arial" w:hAnsi="Arial" w:cs="Arial"/>
                <w:szCs w:val="22"/>
              </w:rPr>
            </w:pPr>
          </w:p>
          <w:p w14:paraId="2E472EF1" w14:textId="33F53527" w:rsidR="00AD24F1" w:rsidRPr="00DC6A82" w:rsidRDefault="00AD24F1" w:rsidP="00DC6A82">
            <w:pPr>
              <w:pStyle w:val="Picture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Faecal Collector</w:t>
            </w:r>
            <w:r w:rsidRPr="00DC6A8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— FP10</w:t>
            </w:r>
          </w:p>
          <w:p w14:paraId="2E472EF2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500mls (box of 10) code: 9822</w:t>
            </w:r>
          </w:p>
          <w:p w14:paraId="2E472EF3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1000mls (box of 10) code: 9821</w:t>
            </w:r>
          </w:p>
          <w:p w14:paraId="2E472EF4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F5" w14:textId="77777777" w:rsidR="009B26C6" w:rsidRPr="00DC6A82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For samples call Hollister </w:t>
            </w:r>
            <w:r w:rsidR="009B26C6"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: </w:t>
            </w:r>
          </w:p>
          <w:p w14:paraId="2E472EF6" w14:textId="77777777" w:rsidR="009B26C6" w:rsidRPr="00DC6A82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Ben Rep 07701351735</w:t>
            </w:r>
          </w:p>
          <w:p w14:paraId="2E472EF7" w14:textId="77777777" w:rsidR="004A520D" w:rsidRPr="00DC6A82" w:rsidRDefault="004A520D" w:rsidP="00DC6A82">
            <w:pPr>
              <w:pStyle w:val="Picture"/>
              <w:rPr>
                <w:rFonts w:ascii="Arial" w:hAnsi="Arial" w:cs="Arial"/>
                <w:b w:val="0"/>
                <w:color w:val="0070C0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www.hollister.co.uk </w:t>
            </w:r>
          </w:p>
        </w:tc>
      </w:tr>
      <w:tr w:rsidR="00AD24F1" w:rsidRPr="00DC6A82" w14:paraId="2E472EFF" w14:textId="77777777" w:rsidTr="00DC6A82">
        <w:trPr>
          <w:trHeight w:val="1297"/>
        </w:trPr>
        <w:tc>
          <w:tcPr>
            <w:tcW w:w="4388" w:type="dxa"/>
          </w:tcPr>
          <w:p w14:paraId="2E472EF9" w14:textId="39F53FF8" w:rsidR="00AD24F1" w:rsidRPr="00DC6A82" w:rsidRDefault="00AD24F1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Retracted Penis Pouch – FP10</w:t>
            </w:r>
          </w:p>
          <w:p w14:paraId="2E472EFA" w14:textId="77777777" w:rsidR="004A520D" w:rsidRPr="00DC6A82" w:rsidRDefault="004A520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(box of 10) Code: 9873</w:t>
            </w:r>
          </w:p>
          <w:p w14:paraId="2E472EFB" w14:textId="77777777" w:rsidR="004A520D" w:rsidRPr="00DC6A82" w:rsidRDefault="004A520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EFC" w14:textId="77777777" w:rsidR="004A520D" w:rsidRPr="00DC6A82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For samples call Hollister </w:t>
            </w:r>
            <w:r w:rsidR="004A520D"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: </w:t>
            </w:r>
          </w:p>
          <w:p w14:paraId="2E472EFD" w14:textId="77777777" w:rsidR="004A520D" w:rsidRPr="00DC6A82" w:rsidRDefault="00D15DE4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Ben Rep 07701351735</w:t>
            </w:r>
          </w:p>
          <w:p w14:paraId="2E472EFE" w14:textId="77777777" w:rsidR="00AD24F1" w:rsidRPr="00DC6A82" w:rsidRDefault="004A520D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www.hollister.co.uk</w:t>
            </w:r>
          </w:p>
        </w:tc>
      </w:tr>
      <w:tr w:rsidR="00AD24F1" w:rsidRPr="00DC6A82" w14:paraId="2E472F04" w14:textId="77777777" w:rsidTr="00DC6A82">
        <w:trPr>
          <w:trHeight w:val="1494"/>
        </w:trPr>
        <w:tc>
          <w:tcPr>
            <w:tcW w:w="4388" w:type="dxa"/>
          </w:tcPr>
          <w:p w14:paraId="2E472F00" w14:textId="77777777" w:rsidR="00AD24F1" w:rsidRPr="00DC6A82" w:rsidRDefault="009B26C6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>Acti-Brief</w:t>
            </w:r>
            <w:r w:rsidR="00D15DE4">
              <w:rPr>
                <w:rFonts w:ascii="Arial" w:hAnsi="Arial" w:cs="Arial"/>
                <w:color w:val="0070C0"/>
                <w:sz w:val="24"/>
                <w:szCs w:val="24"/>
              </w:rPr>
              <w:t xml:space="preserve"> Plus</w:t>
            </w: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="00AD24F1" w:rsidRPr="00DC6A82">
              <w:rPr>
                <w:rFonts w:ascii="Arial" w:hAnsi="Arial" w:cs="Arial"/>
                <w:color w:val="0070C0"/>
                <w:sz w:val="24"/>
                <w:szCs w:val="24"/>
              </w:rPr>
              <w:t>- FP10</w:t>
            </w:r>
          </w:p>
          <w:p w14:paraId="2E472F01" w14:textId="77777777" w:rsidR="00AD24F1" w:rsidRPr="00DC6A82" w:rsidRDefault="00AD24F1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F02" w14:textId="75B40AB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For sampl</w:t>
            </w:r>
            <w:r w:rsidR="00D15DE4">
              <w:rPr>
                <w:rFonts w:ascii="Arial" w:hAnsi="Arial" w:cs="Arial"/>
                <w:b w:val="0"/>
                <w:color w:val="auto"/>
                <w:sz w:val="20"/>
              </w:rPr>
              <w:t xml:space="preserve">es call Bullen </w:t>
            </w:r>
            <w:r w:rsidR="00B12ACD">
              <w:rPr>
                <w:rFonts w:ascii="Arial" w:hAnsi="Arial" w:cs="Arial"/>
                <w:b w:val="0"/>
                <w:color w:val="auto"/>
                <w:sz w:val="20"/>
              </w:rPr>
              <w:t>on</w:t>
            </w:r>
            <w:r w:rsidR="00D15DE4">
              <w:rPr>
                <w:rFonts w:ascii="Arial" w:hAnsi="Arial" w:cs="Arial"/>
                <w:b w:val="0"/>
                <w:color w:val="auto"/>
                <w:sz w:val="20"/>
              </w:rPr>
              <w:t xml:space="preserve"> 0800 888501</w:t>
            </w:r>
          </w:p>
          <w:p w14:paraId="2E472F03" w14:textId="77777777" w:rsidR="00BD26B6" w:rsidRPr="00DC6A82" w:rsidRDefault="00BD26B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www.bullens.com</w:t>
            </w:r>
          </w:p>
        </w:tc>
      </w:tr>
      <w:tr w:rsidR="00AD24F1" w:rsidRPr="00DC6A82" w14:paraId="2E472F09" w14:textId="77777777" w:rsidTr="00DC6A82">
        <w:trPr>
          <w:trHeight w:val="1455"/>
        </w:trPr>
        <w:tc>
          <w:tcPr>
            <w:tcW w:w="4388" w:type="dxa"/>
          </w:tcPr>
          <w:p w14:paraId="2E472F05" w14:textId="77777777" w:rsidR="00AD24F1" w:rsidRPr="00DC6A82" w:rsidRDefault="009B26C6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 xml:space="preserve">Beambridge- Bridge urinal with Tap </w:t>
            </w:r>
            <w:r w:rsidR="00AD24F1" w:rsidRPr="00DC6A82">
              <w:rPr>
                <w:rFonts w:ascii="Arial" w:hAnsi="Arial" w:cs="Arial"/>
                <w:color w:val="0070C0"/>
                <w:sz w:val="24"/>
                <w:szCs w:val="24"/>
              </w:rPr>
              <w:t xml:space="preserve"> – FP10 </w:t>
            </w:r>
          </w:p>
          <w:p w14:paraId="2E472F06" w14:textId="77777777" w:rsidR="00AD24F1" w:rsidRPr="00DC6A82" w:rsidRDefault="00AD24F1" w:rsidP="00DC6A82">
            <w:pPr>
              <w:pStyle w:val="Picture"/>
              <w:rPr>
                <w:rFonts w:ascii="Arial" w:hAnsi="Arial" w:cs="Arial"/>
                <w:color w:val="0070C0"/>
                <w:sz w:val="20"/>
              </w:rPr>
            </w:pPr>
          </w:p>
          <w:p w14:paraId="2E472F07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Code: 6-18T</w:t>
            </w:r>
          </w:p>
          <w:p w14:paraId="2E472F08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www.beambridgemedical.com</w:t>
            </w:r>
          </w:p>
        </w:tc>
      </w:tr>
      <w:tr w:rsidR="00AD24F1" w:rsidRPr="00DC6A82" w14:paraId="2E472F10" w14:textId="77777777" w:rsidTr="00DC6A82">
        <w:trPr>
          <w:trHeight w:val="1455"/>
        </w:trPr>
        <w:tc>
          <w:tcPr>
            <w:tcW w:w="4388" w:type="dxa"/>
          </w:tcPr>
          <w:p w14:paraId="2E472F0A" w14:textId="77777777" w:rsidR="00AD24F1" w:rsidRPr="00DC6A82" w:rsidRDefault="009B26C6" w:rsidP="00DC6A82">
            <w:pPr>
              <w:pStyle w:val="Picture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C6A82">
              <w:rPr>
                <w:rFonts w:ascii="Arial" w:hAnsi="Arial" w:cs="Arial"/>
                <w:color w:val="0070C0"/>
                <w:sz w:val="24"/>
                <w:szCs w:val="24"/>
              </w:rPr>
              <w:t xml:space="preserve">Beambridge Funnel – FP10 </w:t>
            </w:r>
          </w:p>
          <w:p w14:paraId="2E472F0B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Code: </w:t>
            </w:r>
          </w:p>
          <w:p w14:paraId="2E472F0C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Male: 6-35</w:t>
            </w:r>
            <w:r w:rsidR="00BD26B6"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, </w:t>
            </w: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Short: 6-37</w:t>
            </w:r>
            <w:r w:rsidR="00BD26B6" w:rsidRPr="00DC6A82">
              <w:rPr>
                <w:rFonts w:ascii="Arial" w:hAnsi="Arial" w:cs="Arial"/>
                <w:b w:val="0"/>
                <w:color w:val="auto"/>
                <w:sz w:val="20"/>
              </w:rPr>
              <w:t xml:space="preserve">, </w:t>
            </w: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Youth: 6-38</w:t>
            </w:r>
          </w:p>
          <w:p w14:paraId="2E472F0D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Female: 6-40</w:t>
            </w:r>
          </w:p>
          <w:p w14:paraId="2E472F0E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E472F0F" w14:textId="77777777" w:rsidR="009B26C6" w:rsidRPr="00DC6A82" w:rsidRDefault="009B26C6" w:rsidP="00DC6A82">
            <w:pPr>
              <w:pStyle w:val="Pictur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C6A82">
              <w:rPr>
                <w:rFonts w:ascii="Arial" w:hAnsi="Arial" w:cs="Arial"/>
                <w:b w:val="0"/>
                <w:color w:val="auto"/>
                <w:sz w:val="20"/>
              </w:rPr>
              <w:t>www.beambridgemedical.com</w:t>
            </w:r>
          </w:p>
        </w:tc>
      </w:tr>
    </w:tbl>
    <w:p w14:paraId="2E472F11" w14:textId="77777777" w:rsidR="00BD26B6" w:rsidRDefault="00BD26B6" w:rsidP="00BD3B28">
      <w:pPr>
        <w:pStyle w:val="Picture"/>
        <w:rPr>
          <w:rFonts w:ascii="Arial" w:hAnsi="Arial" w:cs="Arial"/>
          <w:color w:val="0070C0"/>
          <w:sz w:val="28"/>
          <w:szCs w:val="28"/>
        </w:rPr>
      </w:pPr>
    </w:p>
    <w:p w14:paraId="2E472F12" w14:textId="524E7F0E" w:rsidR="00BD26B6" w:rsidRDefault="00BD26B6" w:rsidP="00BD3B28">
      <w:pPr>
        <w:pStyle w:val="Picture"/>
        <w:rPr>
          <w:rFonts w:ascii="Arial" w:hAnsi="Arial" w:cs="Arial"/>
          <w:color w:val="0070C0"/>
          <w:sz w:val="28"/>
          <w:szCs w:val="28"/>
        </w:rPr>
      </w:pPr>
    </w:p>
    <w:p w14:paraId="2E472F13" w14:textId="4523C54D" w:rsidR="00BD26B6" w:rsidRDefault="00AD24F1" w:rsidP="00BD3B28">
      <w:pPr>
        <w:pStyle w:val="Picture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</w:p>
    <w:p w14:paraId="2E472F14" w14:textId="0B542FF8" w:rsidR="00BD26B6" w:rsidRDefault="009E4FEA" w:rsidP="00BD3B28">
      <w:pPr>
        <w:pStyle w:val="Picture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37C0F477" wp14:editId="015A46CE">
            <wp:extent cx="780415" cy="914400"/>
            <wp:effectExtent l="0" t="0" r="635" b="0"/>
            <wp:docPr id="1312200328" name="Picture 1" descr="A white bag with a round object on it&#10;&#10;AI-generated content may be incorrect.Faecal Coll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00328" name="Picture 1" descr="A white bag with a round object on it&#10;&#10;AI-generated content may be incorrect.Faecal Collecto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72F15" w14:textId="01A72CBD" w:rsidR="00AD24F1" w:rsidRDefault="009E4FEA" w:rsidP="00EC6505">
      <w:pPr>
        <w:rPr>
          <w:rFonts w:ascii="Arial" w:hAnsi="Arial" w:cs="Arial"/>
          <w:szCs w:val="22"/>
        </w:rPr>
      </w:pPr>
      <w:r w:rsidRPr="000D7280">
        <w:rPr>
          <w:rFonts w:ascii="Arial" w:hAnsi="Arial" w:cs="Arial"/>
          <w:noProof/>
          <w:color w:val="0070C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76B1916" wp14:editId="31B2A16A">
            <wp:simplePos x="0" y="0"/>
            <wp:positionH relativeFrom="column">
              <wp:posOffset>-120650</wp:posOffset>
            </wp:positionH>
            <wp:positionV relativeFrom="paragraph">
              <wp:posOffset>138430</wp:posOffset>
            </wp:positionV>
            <wp:extent cx="7524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27" y="21168"/>
                <wp:lineTo x="21327" y="0"/>
                <wp:lineTo x="0" y="0"/>
              </wp:wrapPolygon>
            </wp:wrapTight>
            <wp:docPr id="11" name="Picture 4" descr="Retracted penis p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Retracted penis pouch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72F16" w14:textId="35FBA54F" w:rsidR="00E56EF9" w:rsidRDefault="00E56EF9" w:rsidP="00EC6505">
      <w:pPr>
        <w:rPr>
          <w:rFonts w:ascii="Arial" w:hAnsi="Arial" w:cs="Arial"/>
          <w:szCs w:val="22"/>
        </w:rPr>
      </w:pPr>
    </w:p>
    <w:p w14:paraId="2E472F17" w14:textId="5DCB0403" w:rsidR="00AD24F1" w:rsidRDefault="00AD24F1" w:rsidP="00EC6505">
      <w:pPr>
        <w:rPr>
          <w:rFonts w:ascii="Arial" w:hAnsi="Arial" w:cs="Arial"/>
          <w:color w:val="0070C0"/>
          <w:sz w:val="28"/>
          <w:szCs w:val="28"/>
        </w:rPr>
      </w:pPr>
    </w:p>
    <w:p w14:paraId="2E472F18" w14:textId="34DD863C" w:rsidR="00AD24F1" w:rsidRDefault="009E4FEA" w:rsidP="00EC6505">
      <w:pPr>
        <w:rPr>
          <w:rFonts w:ascii="Arial" w:hAnsi="Arial" w:cs="Arial"/>
          <w:color w:val="0070C0"/>
          <w:sz w:val="28"/>
          <w:szCs w:val="28"/>
        </w:rPr>
      </w:pPr>
      <w:r w:rsidRPr="00C26378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63360" behindDoc="1" locked="0" layoutInCell="1" allowOverlap="1" wp14:anchorId="3501C702" wp14:editId="6DC0B5B2">
            <wp:simplePos x="0" y="0"/>
            <wp:positionH relativeFrom="column">
              <wp:posOffset>-311150</wp:posOffset>
            </wp:positionH>
            <wp:positionV relativeFrom="paragraph">
              <wp:posOffset>115570</wp:posOffset>
            </wp:positionV>
            <wp:extent cx="1064895" cy="1041400"/>
            <wp:effectExtent l="0" t="0" r="1905" b="6350"/>
            <wp:wrapTight wrapText="bothSides">
              <wp:wrapPolygon edited="0">
                <wp:start x="0" y="0"/>
                <wp:lineTo x="0" y="21337"/>
                <wp:lineTo x="21252" y="21337"/>
                <wp:lineTo x="21252" y="0"/>
                <wp:lineTo x="0" y="0"/>
              </wp:wrapPolygon>
            </wp:wrapTight>
            <wp:docPr id="1746794197" name="Picture 2" descr="Acti-Brief Plus - Urinal System with Brief (x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-Brief Plus - Urinal System with Brief (x1)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72F19" w14:textId="0F48B63B" w:rsidR="000D366A" w:rsidRPr="00EC6505" w:rsidRDefault="009E4FEA" w:rsidP="00EC6505">
      <w:pPr>
        <w:rPr>
          <w:rFonts w:ascii="Arial" w:hAnsi="Arial" w:cs="Arial"/>
          <w:szCs w:val="22"/>
        </w:rPr>
      </w:pPr>
      <w:r w:rsidRPr="00BD3B28">
        <w:rPr>
          <w:rFonts w:ascii="Arial" w:hAnsi="Arial" w:cs="Arial"/>
          <w:noProof/>
          <w:color w:val="0070C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49ED14" wp14:editId="73210429">
            <wp:simplePos x="0" y="0"/>
            <wp:positionH relativeFrom="column">
              <wp:posOffset>-279400</wp:posOffset>
            </wp:positionH>
            <wp:positionV relativeFrom="paragraph">
              <wp:posOffset>901700</wp:posOffset>
            </wp:positionV>
            <wp:extent cx="942975" cy="723900"/>
            <wp:effectExtent l="0" t="0" r="9525" b="0"/>
            <wp:wrapSquare wrapText="bothSides"/>
            <wp:docPr id="13" name="Picture 2" descr="Beam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Beambridg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366A" w:rsidRPr="00EC6505">
      <w:type w:val="continuous"/>
      <w:pgSz w:w="16839" w:h="11907" w:orient="landscape"/>
      <w:pgMar w:top="374" w:right="449" w:bottom="374" w:left="720" w:header="0" w:footer="0" w:gutter="0"/>
      <w:cols w:num="2" w:space="149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E5C6" w14:textId="77777777" w:rsidR="003B177E" w:rsidRDefault="003B177E" w:rsidP="00BD26B6">
      <w:pPr>
        <w:spacing w:after="0" w:line="240" w:lineRule="auto"/>
      </w:pPr>
      <w:r>
        <w:separator/>
      </w:r>
    </w:p>
  </w:endnote>
  <w:endnote w:type="continuationSeparator" w:id="0">
    <w:p w14:paraId="4542FCF1" w14:textId="77777777" w:rsidR="003B177E" w:rsidRDefault="003B177E" w:rsidP="00BD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416B" w14:textId="77777777" w:rsidR="003B177E" w:rsidRDefault="003B177E" w:rsidP="00BD26B6">
      <w:pPr>
        <w:spacing w:after="0" w:line="240" w:lineRule="auto"/>
      </w:pPr>
      <w:r>
        <w:separator/>
      </w:r>
    </w:p>
  </w:footnote>
  <w:footnote w:type="continuationSeparator" w:id="0">
    <w:p w14:paraId="13E00E83" w14:textId="77777777" w:rsidR="003B177E" w:rsidRDefault="003B177E" w:rsidP="00BD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01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3C9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D25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C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C3ECE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A71EB"/>
    <w:multiLevelType w:val="hybridMultilevel"/>
    <w:tmpl w:val="43CC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02F25"/>
    <w:multiLevelType w:val="hybridMultilevel"/>
    <w:tmpl w:val="1E32E0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744D4"/>
    <w:multiLevelType w:val="hybridMultilevel"/>
    <w:tmpl w:val="5AA4C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67ED6"/>
    <w:multiLevelType w:val="hybridMultilevel"/>
    <w:tmpl w:val="3D6C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57AF7"/>
    <w:multiLevelType w:val="hybridMultilevel"/>
    <w:tmpl w:val="6CA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11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12" w15:restartNumberingAfterBreak="0">
    <w:nsid w:val="77BA6064"/>
    <w:multiLevelType w:val="hybridMultilevel"/>
    <w:tmpl w:val="66AE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01588">
    <w:abstractNumId w:val="4"/>
  </w:num>
  <w:num w:numId="2" w16cid:durableId="1578780009">
    <w:abstractNumId w:val="3"/>
  </w:num>
  <w:num w:numId="3" w16cid:durableId="50929312">
    <w:abstractNumId w:val="2"/>
  </w:num>
  <w:num w:numId="4" w16cid:durableId="678702768">
    <w:abstractNumId w:val="1"/>
  </w:num>
  <w:num w:numId="5" w16cid:durableId="1673944526">
    <w:abstractNumId w:val="0"/>
  </w:num>
  <w:num w:numId="6" w16cid:durableId="1695493554">
    <w:abstractNumId w:val="10"/>
  </w:num>
  <w:num w:numId="7" w16cid:durableId="1316109770">
    <w:abstractNumId w:val="10"/>
    <w:lvlOverride w:ilvl="0">
      <w:startOverride w:val="1"/>
    </w:lvlOverride>
  </w:num>
  <w:num w:numId="8" w16cid:durableId="654801234">
    <w:abstractNumId w:val="11"/>
  </w:num>
  <w:num w:numId="9" w16cid:durableId="231740175">
    <w:abstractNumId w:val="11"/>
    <w:lvlOverride w:ilvl="0">
      <w:startOverride w:val="1"/>
    </w:lvlOverride>
  </w:num>
  <w:num w:numId="10" w16cid:durableId="1578511507">
    <w:abstractNumId w:val="6"/>
  </w:num>
  <w:num w:numId="11" w16cid:durableId="823353161">
    <w:abstractNumId w:val="8"/>
  </w:num>
  <w:num w:numId="12" w16cid:durableId="1083260022">
    <w:abstractNumId w:val="5"/>
  </w:num>
  <w:num w:numId="13" w16cid:durableId="677344552">
    <w:abstractNumId w:val="12"/>
  </w:num>
  <w:num w:numId="14" w16cid:durableId="1356155642">
    <w:abstractNumId w:val="7"/>
  </w:num>
  <w:num w:numId="15" w16cid:durableId="280066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47"/>
    <w:rsid w:val="00022FCA"/>
    <w:rsid w:val="00031027"/>
    <w:rsid w:val="0008470B"/>
    <w:rsid w:val="000D366A"/>
    <w:rsid w:val="000D7280"/>
    <w:rsid w:val="000E71A6"/>
    <w:rsid w:val="000E76E9"/>
    <w:rsid w:val="00104261"/>
    <w:rsid w:val="001104F1"/>
    <w:rsid w:val="00120E90"/>
    <w:rsid w:val="00147C65"/>
    <w:rsid w:val="00166966"/>
    <w:rsid w:val="001A3654"/>
    <w:rsid w:val="001B3A8C"/>
    <w:rsid w:val="002A2388"/>
    <w:rsid w:val="002B12C2"/>
    <w:rsid w:val="002D635F"/>
    <w:rsid w:val="0031432E"/>
    <w:rsid w:val="003244D2"/>
    <w:rsid w:val="00387662"/>
    <w:rsid w:val="003B177E"/>
    <w:rsid w:val="003B33A8"/>
    <w:rsid w:val="003C78D2"/>
    <w:rsid w:val="003F2901"/>
    <w:rsid w:val="00407299"/>
    <w:rsid w:val="004A0447"/>
    <w:rsid w:val="004A520D"/>
    <w:rsid w:val="004A69CD"/>
    <w:rsid w:val="004C4586"/>
    <w:rsid w:val="004C7A7D"/>
    <w:rsid w:val="005356BE"/>
    <w:rsid w:val="00562991"/>
    <w:rsid w:val="00571880"/>
    <w:rsid w:val="00587C3E"/>
    <w:rsid w:val="005B04C6"/>
    <w:rsid w:val="005B587F"/>
    <w:rsid w:val="005D0FF2"/>
    <w:rsid w:val="00604E91"/>
    <w:rsid w:val="00653103"/>
    <w:rsid w:val="0066557A"/>
    <w:rsid w:val="006734AD"/>
    <w:rsid w:val="006856B2"/>
    <w:rsid w:val="0069605F"/>
    <w:rsid w:val="006B073D"/>
    <w:rsid w:val="006C1BF9"/>
    <w:rsid w:val="006C4F0E"/>
    <w:rsid w:val="006E6422"/>
    <w:rsid w:val="007065EC"/>
    <w:rsid w:val="00725D50"/>
    <w:rsid w:val="00732759"/>
    <w:rsid w:val="0076039A"/>
    <w:rsid w:val="007669B3"/>
    <w:rsid w:val="00767EF2"/>
    <w:rsid w:val="007968B3"/>
    <w:rsid w:val="007B13A6"/>
    <w:rsid w:val="007E2AB4"/>
    <w:rsid w:val="007E34EF"/>
    <w:rsid w:val="007F0088"/>
    <w:rsid w:val="007F5CF9"/>
    <w:rsid w:val="00821E12"/>
    <w:rsid w:val="008557F2"/>
    <w:rsid w:val="00894FB9"/>
    <w:rsid w:val="008B1BEC"/>
    <w:rsid w:val="008D2FD5"/>
    <w:rsid w:val="00927154"/>
    <w:rsid w:val="009333EF"/>
    <w:rsid w:val="00936677"/>
    <w:rsid w:val="009A37C7"/>
    <w:rsid w:val="009B1E74"/>
    <w:rsid w:val="009B26C6"/>
    <w:rsid w:val="009D44FF"/>
    <w:rsid w:val="009E4FEA"/>
    <w:rsid w:val="00A15EDE"/>
    <w:rsid w:val="00A50F2D"/>
    <w:rsid w:val="00A621BC"/>
    <w:rsid w:val="00AA0245"/>
    <w:rsid w:val="00AA6B0A"/>
    <w:rsid w:val="00AB4774"/>
    <w:rsid w:val="00AC0DC2"/>
    <w:rsid w:val="00AD24F1"/>
    <w:rsid w:val="00AD6EBA"/>
    <w:rsid w:val="00AF1096"/>
    <w:rsid w:val="00B052D2"/>
    <w:rsid w:val="00B1214E"/>
    <w:rsid w:val="00B12ACD"/>
    <w:rsid w:val="00B12FAE"/>
    <w:rsid w:val="00B163FF"/>
    <w:rsid w:val="00B24F77"/>
    <w:rsid w:val="00BA254E"/>
    <w:rsid w:val="00BD26B6"/>
    <w:rsid w:val="00BD3B28"/>
    <w:rsid w:val="00C134E2"/>
    <w:rsid w:val="00C14224"/>
    <w:rsid w:val="00C154E3"/>
    <w:rsid w:val="00C26378"/>
    <w:rsid w:val="00C87D6C"/>
    <w:rsid w:val="00CC36C1"/>
    <w:rsid w:val="00D04E25"/>
    <w:rsid w:val="00D15DE4"/>
    <w:rsid w:val="00D3758F"/>
    <w:rsid w:val="00D47A1A"/>
    <w:rsid w:val="00D7049C"/>
    <w:rsid w:val="00D83FD1"/>
    <w:rsid w:val="00D86A12"/>
    <w:rsid w:val="00DC6A82"/>
    <w:rsid w:val="00E03DA4"/>
    <w:rsid w:val="00E44B7E"/>
    <w:rsid w:val="00E56EF9"/>
    <w:rsid w:val="00E861F5"/>
    <w:rsid w:val="00E95C29"/>
    <w:rsid w:val="00EB6F34"/>
    <w:rsid w:val="00EC6505"/>
    <w:rsid w:val="00F13717"/>
    <w:rsid w:val="00F27E47"/>
    <w:rsid w:val="00F50247"/>
    <w:rsid w:val="00F75A82"/>
    <w:rsid w:val="00F95F32"/>
    <w:rsid w:val="00FB51F9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72E73"/>
  <w15:chartTrackingRefBased/>
  <w15:docId w15:val="{21FF8151-3C08-4C56-B836-64997F0B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Heading1">
    <w:name w:val="heading 1"/>
    <w:basedOn w:val="DocumentLabel"/>
    <w:next w:val="Heading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Heading2">
    <w:name w:val="heading 2"/>
    <w:basedOn w:val="Normal"/>
    <w:next w:val="BodyText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pPr>
      <w:keepNext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b/>
      <w:bCs w:val="0"/>
      <w:i w:val="0"/>
      <w:iCs w:val="0"/>
      <w:spacing w:val="-10"/>
    </w:rPr>
  </w:style>
  <w:style w:type="paragraph" w:styleId="BodyText">
    <w:name w:val="Body Text"/>
    <w:basedOn w:val="Normal"/>
    <w:rPr>
      <w:spacing w:val="-5"/>
      <w:sz w:val="24"/>
    </w:rPr>
  </w:style>
  <w:style w:type="paragraph" w:styleId="CommentText">
    <w:name w:val="annotation text"/>
    <w:basedOn w:val="Normal"/>
    <w:semiHidden/>
    <w:pPr>
      <w:tabs>
        <w:tab w:val="left" w:pos="187"/>
      </w:tabs>
    </w:pPr>
    <w:rPr>
      <w:sz w:val="18"/>
    </w:r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Number">
    <w:name w:val="List Number"/>
    <w:basedOn w:val="List"/>
    <w:pPr>
      <w:tabs>
        <w:tab w:val="clear" w:pos="720"/>
      </w:tabs>
      <w:spacing w:after="240"/>
      <w:ind w:left="0" w:firstLine="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pPr>
      <w:ind w:left="360"/>
    </w:pPr>
  </w:style>
  <w:style w:type="paragraph" w:styleId="ListNumber3">
    <w:name w:val="List Number 3"/>
    <w:basedOn w:val="ListNumber"/>
    <w:pPr>
      <w:ind w:left="720"/>
    </w:pPr>
  </w:style>
  <w:style w:type="paragraph" w:styleId="ListNumber4">
    <w:name w:val="List Number 4"/>
    <w:basedOn w:val="ListNumber"/>
    <w:pPr>
      <w:ind w:left="1080"/>
    </w:pPr>
  </w:style>
  <w:style w:type="paragraph" w:styleId="ListNumber5">
    <w:name w:val="List Number 5"/>
    <w:basedOn w:val="ListNumber"/>
    <w:pPr>
      <w:ind w:left="1440"/>
    </w:pPr>
  </w:style>
  <w:style w:type="paragraph" w:styleId="BodyTextIndent">
    <w:name w:val="Body Text Indent"/>
    <w:basedOn w:val="BodyText"/>
    <w:pPr>
      <w:ind w:firstLine="240"/>
    </w:pPr>
  </w:style>
  <w:style w:type="paragraph" w:styleId="ListContinue">
    <w:name w:val="List Continue"/>
    <w:basedOn w:val="List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pPr>
      <w:ind w:left="360"/>
    </w:pPr>
  </w:style>
  <w:style w:type="paragraph" w:styleId="ListContinue3">
    <w:name w:val="List Continue 3"/>
    <w:basedOn w:val="ListContinue"/>
    <w:pPr>
      <w:ind w:left="720"/>
    </w:pPr>
  </w:style>
  <w:style w:type="paragraph" w:styleId="ListContinue4">
    <w:name w:val="List Continue 4"/>
    <w:basedOn w:val="ListContinue"/>
    <w:pPr>
      <w:ind w:left="1080"/>
    </w:pPr>
  </w:style>
  <w:style w:type="paragraph" w:styleId="ListContinue5">
    <w:name w:val="List Continue 5"/>
    <w:basedOn w:val="ListContinue"/>
    <w:pPr>
      <w:ind w:left="1440"/>
    </w:pPr>
  </w:style>
  <w:style w:type="paragraph" w:styleId="Date">
    <w:name w:val="Date"/>
    <w:basedOn w:val="BodyText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TitleCover">
    <w:name w:val="Title Cover"/>
    <w:basedOn w:val="HeadingBase"/>
    <w:next w:val="SubtitleCover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CompanyName">
    <w:name w:val="Company Name"/>
    <w:basedOn w:val="Normal"/>
    <w:next w:val="TitleCover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Icon2">
    <w:name w:val="Icon 2"/>
    <w:basedOn w:val="Normal"/>
    <w:next w:val="Heading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dress">
    <w:name w:val="Address"/>
    <w:basedOn w:val="BodyText"/>
    <w:pPr>
      <w:keepLines/>
      <w:spacing w:after="0"/>
    </w:pPr>
  </w:style>
  <w:style w:type="paragraph" w:customStyle="1" w:styleId="BodyTextKeep">
    <w:name w:val="Body Text Keep"/>
    <w:basedOn w:val="BodyText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First">
    <w:name w:val="Footer First"/>
    <w:basedOn w:val="Foot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Odd">
    <w:name w:val="Footer Odd"/>
    <w:basedOn w:val="Foot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First">
    <w:name w:val="Header First"/>
    <w:basedOn w:val="Head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Odd">
    <w:name w:val="Header Odd"/>
    <w:basedOn w:val="Head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</w:style>
  <w:style w:type="paragraph" w:customStyle="1" w:styleId="ListFirst">
    <w:name w:val="List First"/>
    <w:basedOn w:val="List"/>
    <w:next w:val="List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</w:style>
  <w:style w:type="paragraph" w:customStyle="1" w:styleId="ListNumberLast">
    <w:name w:val="List Number Last"/>
    <w:basedOn w:val="ListNumber"/>
    <w:next w:val="BodyText"/>
  </w:style>
  <w:style w:type="paragraph" w:customStyle="1" w:styleId="SubjectLine">
    <w:name w:val="Subject Line"/>
    <w:basedOn w:val="BodyText"/>
    <w:next w:val="BodyText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rPr>
      <w:b/>
      <w:bCs w:val="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Lead-inEmphasis">
    <w:name w:val="Lead-in Emphasis"/>
    <w:rPr>
      <w:caps/>
      <w:sz w:val="20"/>
    </w:rPr>
  </w:style>
  <w:style w:type="character" w:customStyle="1" w:styleId="Superscript">
    <w:name w:val="Superscript"/>
    <w:rPr>
      <w:vertAlign w:val="superscript"/>
    </w:rPr>
  </w:style>
  <w:style w:type="paragraph" w:customStyle="1" w:styleId="ReturnAddress">
    <w:name w:val="Return Address"/>
    <w:basedOn w:val="Address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ReturnAddress"/>
  </w:style>
  <w:style w:type="paragraph" w:styleId="Caption">
    <w:name w:val="caption"/>
    <w:basedOn w:val="Picture"/>
    <w:next w:val="BodyText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Text">
    <w:name w:val="endnote text"/>
    <w:basedOn w:val="FootnoteBase"/>
    <w:semiHidden/>
    <w:pPr>
      <w:spacing w:after="120"/>
    </w:pPr>
    <w:rPr>
      <w:rFonts w:ascii="Times New Roman" w:hAnsi="Times New Roman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Title">
    <w:name w:val="Title"/>
    <w:basedOn w:val="Normal"/>
    <w:link w:val="TitleChar"/>
    <w:qFormat/>
    <w:rsid w:val="00407299"/>
    <w:pPr>
      <w:spacing w:after="0" w:line="240" w:lineRule="auto"/>
      <w:jc w:val="center"/>
    </w:pPr>
    <w:rPr>
      <w:rFonts w:ascii="Arial" w:hAnsi="Arial" w:cs="Arial"/>
      <w:b/>
      <w:bCs/>
      <w:sz w:val="32"/>
      <w:szCs w:val="24"/>
      <w:u w:val="single"/>
    </w:rPr>
  </w:style>
  <w:style w:type="character" w:customStyle="1" w:styleId="TitleChar">
    <w:name w:val="Title Char"/>
    <w:link w:val="Title"/>
    <w:rsid w:val="00407299"/>
    <w:rPr>
      <w:rFonts w:ascii="Arial" w:hAnsi="Arial" w:cs="Arial"/>
      <w:b/>
      <w:bCs/>
      <w:sz w:val="32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rsid w:val="00F1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71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E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1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yperlink" Target="http://www.manfred-sauer.co.uk" TargetMode="External"/><Relationship Id="rId25" Type="http://schemas.openxmlformats.org/officeDocument/2006/relationships/image" Target="media/image13.emf"/><Relationship Id="rId2" Type="http://schemas.openxmlformats.org/officeDocument/2006/relationships/customXml" Target="../customXml/item2.xml"/><Relationship Id="rId16" Type="http://schemas.openxmlformats.org/officeDocument/2006/relationships/hyperlink" Target="http://www.coloplast.co.uk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www.google.com/imgres?imgurl=https%3A%2F%2Fwww.hpnonline.com%2Fwp-content%2Fuploads%2F2017%2F12%2FIP_Bioderm2SAFEnDRY.jpg&amp;imgrefurl=https%3A%2F%2Fwww.hpnonline.com%2Fhai-solutions-right-here%2F&amp;tbnid=lpnlkhxKqU3HDM&amp;vet=12ahUKEwj8zcTF3YDoAhUDRBoKHeAcBw0QMyg2egQIARB0..i&amp;docid=AGjYVKivxV60zM&amp;w=500&amp;h=484&amp;q=bioderm%20catheter&amp;ved=2ahUKEwj8zcTF3YDoAhUDRBoKHeAcBw0QMyg2egQIARB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image" Target="media/image10.emf"/><Relationship Id="rId27" Type="http://schemas.openxmlformats.org/officeDocument/2006/relationships/image" Target="media/image1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tient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52E9CC851B84CBD2CC42E314C3328" ma:contentTypeVersion="6" ma:contentTypeDescription="Create a new document." ma:contentTypeScope="" ma:versionID="881471ad0c1cb3a80e9507893995573b">
  <xsd:schema xmlns:xsd="http://www.w3.org/2001/XMLSchema" xmlns:xs="http://www.w3.org/2001/XMLSchema" xmlns:p="http://schemas.microsoft.com/office/2006/metadata/properties" xmlns:ns1="http://schemas.microsoft.com/sharepoint/v3" xmlns:ns2="5092ae4c-8911-4c26-933b-ea647df056f4" targetNamespace="http://schemas.microsoft.com/office/2006/metadata/properties" ma:root="true" ma:fieldsID="b40c6e15e5fd3c4da843fc6f16aa8e5f" ns1:_="" ns2:_="">
    <xsd:import namespace="http://schemas.microsoft.com/sharepoint/v3"/>
    <xsd:import namespace="5092ae4c-8911-4c26-933b-ea647df05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igrationSourceUR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ae4c-8911-4c26-933b-ea647df05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40C5E-B380-4958-BEB0-A2DCA766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92ae4c-8911-4c26-933b-ea647df05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66D87-25BD-40D4-8532-AE9BC6BE0E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91127E-F2C0-4F7A-8B5C-D35506BADE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Patient information.dot</Template>
  <TotalTime>3</TotalTime>
  <Pages>2</Pages>
  <Words>276</Words>
  <Characters>1696</Characters>
  <Application>Microsoft Office Word</Application>
  <DocSecurity>0</DocSecurity>
  <Lines>188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Company>Shropshire Community Health NHS Trust</Company>
  <LinksUpToDate>false</LinksUpToDate>
  <CharactersWithSpaces>1879</CharactersWithSpaces>
  <SharedDoc>false</SharedDoc>
  <HLinks>
    <vt:vector size="18" baseType="variant">
      <vt:variant>
        <vt:i4>7077935</vt:i4>
      </vt:variant>
      <vt:variant>
        <vt:i4>3</vt:i4>
      </vt:variant>
      <vt:variant>
        <vt:i4>0</vt:i4>
      </vt:variant>
      <vt:variant>
        <vt:i4>5</vt:i4>
      </vt:variant>
      <vt:variant>
        <vt:lpwstr>http://www.manfred-sauer.co.uk/</vt:lpwstr>
      </vt:variant>
      <vt:variant>
        <vt:lpwstr/>
      </vt:variant>
      <vt:variant>
        <vt:i4>6750331</vt:i4>
      </vt:variant>
      <vt:variant>
        <vt:i4>0</vt:i4>
      </vt:variant>
      <vt:variant>
        <vt:i4>0</vt:i4>
      </vt:variant>
      <vt:variant>
        <vt:i4>5</vt:i4>
      </vt:variant>
      <vt:variant>
        <vt:lpwstr>http://www.coloplast.co.uk/</vt:lpwstr>
      </vt:variant>
      <vt:variant>
        <vt:lpwstr/>
      </vt:variant>
      <vt:variant>
        <vt:i4>2424910</vt:i4>
      </vt:variant>
      <vt:variant>
        <vt:i4>3580</vt:i4>
      </vt:variant>
      <vt:variant>
        <vt:i4>1032</vt:i4>
      </vt:variant>
      <vt:variant>
        <vt:i4>4</vt:i4>
      </vt:variant>
      <vt:variant>
        <vt:lpwstr>https://www.google.com/imgres?imgurl=https%3A%2F%2Fwww.hpnonline.com%2Fwp-content%2Fuploads%2F2017%2F12%2FIP_Bioderm2SAFEnDRY.jpg&amp;imgrefurl=https%3A%2F%2Fwww.hpnonline.com%2Fhai-solutions-right-here%2F&amp;tbnid=lpnlkhxKqU3HDM&amp;vet=12ahUKEwj8zcTF3YDoAhUDRBoKHeAcBw0QMyg2egQIARB0..i&amp;docid=AGjYVKivxV60zM&amp;w=500&amp;h=484&amp;q=bioderm%20catheter&amp;ved=2ahUKEwj8zcTF3YDoAhUDRBoKHeAcBw0QMyg2egQIAR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management and security policy</dc:title>
  <dc:subject/>
  <dc:creator>julie.thompson-hamilton@nhs.net</dc:creator>
  <cp:keywords/>
  <cp:lastModifiedBy>PERKINS, Gemma (SHROPSHIRE COMMUNITY HEALTH NHS TRUST)</cp:lastModifiedBy>
  <cp:revision>2</cp:revision>
  <cp:lastPrinted>2023-12-15T18:36:00Z</cp:lastPrinted>
  <dcterms:created xsi:type="dcterms:W3CDTF">2026-01-06T11:54:00Z</dcterms:created>
  <dcterms:modified xsi:type="dcterms:W3CDTF">2026-01-06T11:54:00Z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  <property fmtid="{D5CDD505-2E9C-101B-9397-08002B2CF9AE}" pid="5" name="MigrationSourceURL">
    <vt:lpwstr>\\lancastersvr\d$\Data\Libraries\Continence_Service_Library\Updated paperwork\Continence Aid Booklet AMENDED.doc</vt:lpwstr>
  </property>
  <property fmtid="{D5CDD505-2E9C-101B-9397-08002B2CF9AE}" pid="6" name="Order">
    <vt:lpwstr>106500.000000000</vt:lpwstr>
  </property>
</Properties>
</file>